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432A9B" w:rsidRDefault="00432A9B" w:rsidP="00432A9B">
      <w:pPr>
        <w:tabs>
          <w:tab w:val="left" w:pos="709"/>
        </w:tabs>
        <w:spacing w:before="240"/>
        <w:ind w:left="705" w:hanging="705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4.5</w:t>
      </w:r>
      <w:r>
        <w:rPr>
          <w:rFonts w:cs="Arial"/>
          <w:b/>
          <w:sz w:val="26"/>
          <w:szCs w:val="26"/>
        </w:rPr>
        <w:tab/>
      </w:r>
      <w:r w:rsidR="00E07EB3" w:rsidRPr="00432A9B">
        <w:rPr>
          <w:rFonts w:cs="Arial"/>
          <w:b/>
          <w:sz w:val="26"/>
          <w:szCs w:val="26"/>
        </w:rPr>
        <w:t xml:space="preserve">Reparaturen </w:t>
      </w:r>
      <w:r w:rsidR="00E07EB3" w:rsidRPr="00432A9B">
        <w:rPr>
          <w:rFonts w:cs="Arial"/>
          <w:sz w:val="26"/>
          <w:szCs w:val="26"/>
        </w:rPr>
        <w:t>(3 verschiedene Reparaturen an Fahrzeugen, Maschinen, Anlagen oder Bauten)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432A9B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64072A" w:rsidRDefault="00B16A59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EE2756" w:rsidRPr="00016E5F" w:rsidRDefault="00EE2756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>Beispiele:</w:t>
            </w:r>
            <w:r w:rsidR="00A83907">
              <w:rPr>
                <w:rFonts w:ascii="Arial" w:hAnsi="Arial" w:cs="Arial"/>
                <w:sz w:val="20"/>
                <w:szCs w:val="16"/>
                <w:lang w:val="de-CH"/>
              </w:rPr>
              <w:t xml:space="preserve"> Messerbalken, Störungen elektrische Anlagen, Pneu flicken etc.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432A9B" w:rsidRDefault="00432A9B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Pr="0064072A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64072A" w:rsidTr="00F60A92">
        <w:tc>
          <w:tcPr>
            <w:tcW w:w="8927" w:type="dxa"/>
          </w:tcPr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16A59" w:rsidRPr="00E92E9B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Pr="00FF3745" w:rsidRDefault="00B16A59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09165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D96ED9" w:rsidRPr="00D96ED9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17294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96ED9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BC0A5AC-EEB6-4A3F-AA00-B34226E7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2017-06-28T14:02:00Z</dcterms:created>
  <dcterms:modified xsi:type="dcterms:W3CDTF">2017-06-28T14:05:00Z</dcterms:modified>
</cp:coreProperties>
</file>